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18 (1,9x13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218 - офисный аппарат высокого уровня секретности для уничтожения документов.
Оснащен функцией световой индикации:
	включения
	выдвинутой/переполненной корзины
	перегрузки/перегрева 
Сенсорная панель управления с высокой чувствительностью кнопок позволяет легко управлять и ориентироваться в функционале уничтожителя.
Подсветка корзины позволяет следить за уровнем ее наполнения, а с помощью удобных роликов вы легко сможете перемещать уничтожитель.
Защита двигателя от перегрева/перегрузки и режим энергосбережения увеличат срок службы.
Продолжительный непрерывный режим работы до 30 минут.
Максимальная универсальность характеристик уничтожителя делает его незаменимым офисным помощником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,3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051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